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EAD" w:rsidRDefault="00220EAD" w:rsidP="00220EAD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>РЕСПУБЛИКА   КАРЕЛИЯ</w:t>
      </w:r>
    </w:p>
    <w:p w:rsidR="00220EAD" w:rsidRDefault="00220EAD" w:rsidP="00220EAD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>МУНИЦИПАЛЬНОЕ  ОБРАЗОВАНИЕ</w:t>
      </w:r>
    </w:p>
    <w:p w:rsidR="00220EAD" w:rsidRDefault="00220EAD" w:rsidP="00220EAD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 xml:space="preserve"> «МУЕЗЕРСКОЕ ГОРОДСКОЕ ПОСЕЛЕНИЕ»</w:t>
      </w:r>
    </w:p>
    <w:p w:rsidR="00220EAD" w:rsidRDefault="00220EAD" w:rsidP="00220EAD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 xml:space="preserve">      АДМИНИСТРАЦИЯ  МУЕЗЕРСКОГО ГОРОДСКОГО ПОСЕЛЕНИЯ</w:t>
      </w:r>
    </w:p>
    <w:p w:rsidR="00220EAD" w:rsidRDefault="00220EAD" w:rsidP="00220EAD">
      <w:pPr>
        <w:ind w:left="510" w:right="57"/>
        <w:jc w:val="center"/>
        <w:rPr>
          <w:szCs w:val="28"/>
        </w:rPr>
      </w:pPr>
    </w:p>
    <w:p w:rsidR="00220EAD" w:rsidRDefault="00220EAD" w:rsidP="00220EAD">
      <w:pPr>
        <w:ind w:left="510" w:right="57"/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 И Е</w:t>
      </w:r>
    </w:p>
    <w:p w:rsidR="00220EAD" w:rsidRDefault="00220EAD" w:rsidP="00220EAD">
      <w:pPr>
        <w:ind w:left="510" w:right="57"/>
        <w:jc w:val="center"/>
        <w:rPr>
          <w:szCs w:val="28"/>
        </w:rPr>
      </w:pPr>
    </w:p>
    <w:p w:rsidR="00220EAD" w:rsidRDefault="00220EAD" w:rsidP="00220EAD">
      <w:pPr>
        <w:ind w:right="57"/>
        <w:jc w:val="both"/>
        <w:rPr>
          <w:b/>
          <w:szCs w:val="28"/>
        </w:rPr>
      </w:pPr>
      <w:r>
        <w:rPr>
          <w:b/>
          <w:szCs w:val="28"/>
        </w:rPr>
        <w:t xml:space="preserve">от  25 мая  2016 года                                                                      № 12                                      </w:t>
      </w:r>
    </w:p>
    <w:p w:rsidR="00220EAD" w:rsidRDefault="00220EAD" w:rsidP="00220EAD">
      <w:pPr>
        <w:ind w:right="113"/>
        <w:rPr>
          <w:b/>
        </w:rPr>
      </w:pPr>
    </w:p>
    <w:p w:rsidR="00220EAD" w:rsidRDefault="00220EAD" w:rsidP="00220EAD">
      <w:pPr>
        <w:tabs>
          <w:tab w:val="left" w:pos="3975"/>
        </w:tabs>
        <w:rPr>
          <w:b/>
        </w:rPr>
      </w:pPr>
      <w:r>
        <w:rPr>
          <w:b/>
        </w:rPr>
        <w:t>Об утверждении плана мероприятий</w:t>
      </w:r>
    </w:p>
    <w:p w:rsidR="00220EAD" w:rsidRDefault="00220EAD" w:rsidP="00220EAD">
      <w:pPr>
        <w:tabs>
          <w:tab w:val="left" w:pos="3975"/>
        </w:tabs>
        <w:rPr>
          <w:b/>
        </w:rPr>
      </w:pPr>
      <w:r>
        <w:rPr>
          <w:b/>
        </w:rPr>
        <w:t xml:space="preserve">(«дорожной карты») по повышению </w:t>
      </w:r>
    </w:p>
    <w:p w:rsidR="00220EAD" w:rsidRDefault="00220EAD" w:rsidP="00220EAD">
      <w:pPr>
        <w:tabs>
          <w:tab w:val="left" w:pos="3975"/>
        </w:tabs>
        <w:rPr>
          <w:b/>
        </w:rPr>
      </w:pPr>
      <w:r>
        <w:rPr>
          <w:b/>
        </w:rPr>
        <w:t>значений показателей доступности</w:t>
      </w:r>
    </w:p>
    <w:p w:rsidR="00220EAD" w:rsidRDefault="00220EAD" w:rsidP="00220EAD">
      <w:pPr>
        <w:tabs>
          <w:tab w:val="left" w:pos="3975"/>
        </w:tabs>
        <w:rPr>
          <w:b/>
        </w:rPr>
      </w:pPr>
      <w:r>
        <w:rPr>
          <w:b/>
        </w:rPr>
        <w:t>для инвалидов объектов и услуг в сфере</w:t>
      </w:r>
    </w:p>
    <w:p w:rsidR="00220EAD" w:rsidRDefault="00220EAD" w:rsidP="00220EAD">
      <w:pPr>
        <w:tabs>
          <w:tab w:val="left" w:pos="3975"/>
        </w:tabs>
        <w:rPr>
          <w:b/>
        </w:rPr>
      </w:pPr>
      <w:r>
        <w:rPr>
          <w:b/>
        </w:rPr>
        <w:t xml:space="preserve">деятельности администрации  Муезерского </w:t>
      </w:r>
    </w:p>
    <w:p w:rsidR="00220EAD" w:rsidRDefault="00220EAD" w:rsidP="00220EAD">
      <w:pPr>
        <w:tabs>
          <w:tab w:val="left" w:pos="3975"/>
        </w:tabs>
        <w:rPr>
          <w:b/>
        </w:rPr>
      </w:pPr>
      <w:r>
        <w:rPr>
          <w:b/>
        </w:rPr>
        <w:t>городского  поселения  на 2016 – 2020 годы</w:t>
      </w:r>
    </w:p>
    <w:p w:rsidR="00220EAD" w:rsidRDefault="00220EAD" w:rsidP="00220EAD">
      <w:pPr>
        <w:spacing w:before="100" w:beforeAutospacing="1" w:after="100" w:afterAutospacing="1"/>
        <w:jc w:val="both"/>
        <w:rPr>
          <w:b/>
        </w:rPr>
      </w:pPr>
      <w:r>
        <w:rPr>
          <w:b/>
          <w:sz w:val="28"/>
          <w:szCs w:val="28"/>
        </w:rPr>
        <w:t xml:space="preserve">     </w:t>
      </w:r>
      <w:proofErr w:type="gramStart"/>
      <w:r>
        <w:t>В целях реализации пункта 1 части 4 статьи 26 Федерального закона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руководствуясь Федеральным законом от 06.10.2003 № 131-ФЗ «Об общих принципах организации местного самоуправления в Российской Федерации», Уставом  Муезерского городского  поселения, администрация Муезерского</w:t>
      </w:r>
      <w:proofErr w:type="gramEnd"/>
      <w:r>
        <w:t xml:space="preserve"> городского поселения  </w:t>
      </w:r>
      <w:r>
        <w:rPr>
          <w:b/>
        </w:rPr>
        <w:t>ПОСТАНОВЛЯЕТ:</w:t>
      </w:r>
    </w:p>
    <w:p w:rsidR="00220EAD" w:rsidRDefault="00220EAD" w:rsidP="00220EAD">
      <w:pPr>
        <w:jc w:val="both"/>
      </w:pPr>
      <w:r>
        <w:t xml:space="preserve">        1.Утвердить план мероприятий («дорожную карту») по повышению значений показателей доступности для инвалидов объектов и услуг в сфере деятельности администрации Муезерского городского поселения на 2016 – 2020 годы.</w:t>
      </w:r>
    </w:p>
    <w:p w:rsidR="00220EAD" w:rsidRDefault="00220EAD" w:rsidP="00220EAD">
      <w:pPr>
        <w:jc w:val="both"/>
        <w:outlineLvl w:val="0"/>
      </w:pPr>
      <w:r>
        <w:t xml:space="preserve">        2. Опубликовать (обнародовать) настоящее постановление в средствах массовой информации и на официальном сайте администрации Муезерского муниципального района.</w:t>
      </w:r>
    </w:p>
    <w:p w:rsidR="00220EAD" w:rsidRDefault="00220EAD" w:rsidP="00220EAD">
      <w:pPr>
        <w:jc w:val="both"/>
        <w:outlineLvl w:val="0"/>
      </w:pPr>
      <w:r>
        <w:t xml:space="preserve">        3. Постановление вступает в силу с момента подписания и распространяет свое действие на правоотношение возникшие с 01.01.2016г. </w:t>
      </w:r>
    </w:p>
    <w:p w:rsidR="00220EAD" w:rsidRDefault="00220EAD" w:rsidP="00220EAD">
      <w:pPr>
        <w:jc w:val="both"/>
        <w:outlineLvl w:val="0"/>
      </w:pPr>
      <w:r>
        <w:t xml:space="preserve">       4.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  <w:r>
        <w:t xml:space="preserve"> Глава Муезерского городского поселения                                    </w:t>
      </w:r>
      <w:proofErr w:type="spellStart"/>
      <w:r>
        <w:t>Л.Н.Баринкова</w:t>
      </w:r>
      <w:proofErr w:type="spellEnd"/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center"/>
        <w:outlineLvl w:val="0"/>
        <w:rPr>
          <w:b/>
        </w:rPr>
      </w:pPr>
      <w:r>
        <w:lastRenderedPageBreak/>
        <w:t xml:space="preserve">                                                                                               </w:t>
      </w:r>
      <w:r>
        <w:rPr>
          <w:b/>
        </w:rPr>
        <w:t xml:space="preserve">УТВЕРЖДЕН </w:t>
      </w:r>
    </w:p>
    <w:p w:rsidR="00220EAD" w:rsidRDefault="00220EAD" w:rsidP="00220EAD">
      <w:pPr>
        <w:jc w:val="right"/>
        <w:outlineLvl w:val="0"/>
        <w:rPr>
          <w:b/>
        </w:rPr>
      </w:pPr>
      <w:r>
        <w:rPr>
          <w:b/>
        </w:rPr>
        <w:t xml:space="preserve"> постановлением администрации </w:t>
      </w:r>
    </w:p>
    <w:p w:rsidR="00220EAD" w:rsidRDefault="00220EAD" w:rsidP="00220EAD">
      <w:pPr>
        <w:jc w:val="right"/>
        <w:outlineLvl w:val="0"/>
        <w:rPr>
          <w:b/>
        </w:rPr>
      </w:pPr>
      <w:r>
        <w:rPr>
          <w:b/>
        </w:rPr>
        <w:t>Муезерского городского  поселения</w:t>
      </w:r>
    </w:p>
    <w:p w:rsidR="00220EAD" w:rsidRDefault="00220EAD" w:rsidP="00220EAD">
      <w:pPr>
        <w:jc w:val="center"/>
        <w:outlineLvl w:val="0"/>
        <w:rPr>
          <w:b/>
        </w:rPr>
      </w:pPr>
      <w:r>
        <w:rPr>
          <w:b/>
        </w:rPr>
        <w:t xml:space="preserve">                                                                                                 от 25.05.2016 г. № 12 </w:t>
      </w:r>
    </w:p>
    <w:p w:rsidR="00220EAD" w:rsidRDefault="00220EAD" w:rsidP="00220EAD">
      <w:pPr>
        <w:jc w:val="both"/>
        <w:rPr>
          <w:b/>
        </w:rPr>
      </w:pPr>
    </w:p>
    <w:p w:rsidR="00220EAD" w:rsidRDefault="00220EAD" w:rsidP="00220EAD">
      <w:pPr>
        <w:jc w:val="center"/>
        <w:rPr>
          <w:b/>
        </w:rPr>
      </w:pPr>
      <w:r>
        <w:rPr>
          <w:b/>
        </w:rPr>
        <w:t>План мероприятий («дорожная карта») по повышению значений показателей доступности для инвалидов объектов и услуг в сфере  деятельности администрации Муезерского городского  поселения на 2016 – 2020 годы</w:t>
      </w:r>
    </w:p>
    <w:p w:rsidR="00220EAD" w:rsidRDefault="00220EAD" w:rsidP="00220EAD">
      <w:pPr>
        <w:jc w:val="center"/>
        <w:rPr>
          <w:b/>
        </w:rPr>
      </w:pPr>
    </w:p>
    <w:p w:rsidR="00220EAD" w:rsidRDefault="00220EAD" w:rsidP="00220EAD">
      <w:pPr>
        <w:jc w:val="center"/>
        <w:rPr>
          <w:b/>
        </w:rPr>
      </w:pPr>
      <w:r>
        <w:rPr>
          <w:b/>
        </w:rPr>
        <w:t>1. Общее описание «дорожной карты»</w:t>
      </w:r>
    </w:p>
    <w:p w:rsidR="00220EAD" w:rsidRDefault="00220EAD" w:rsidP="00220EAD">
      <w:pPr>
        <w:jc w:val="center"/>
      </w:pPr>
    </w:p>
    <w:p w:rsidR="00220EAD" w:rsidRDefault="00220EAD" w:rsidP="00220EAD">
      <w:pPr>
        <w:jc w:val="both"/>
      </w:pPr>
      <w:r>
        <w:t xml:space="preserve">     </w:t>
      </w:r>
      <w:proofErr w:type="gramStart"/>
      <w:r>
        <w:t>«Дорожная карта» разработана в целях реализации пункта 1 части 4 статьи 26 Федерального закона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  и направлена на повышение значений показателей доступности для инвалидов объектов и услуг в сфере культуры, предоставления  муниципальных услуг</w:t>
      </w:r>
      <w:proofErr w:type="gramEnd"/>
      <w:r>
        <w:t xml:space="preserve"> инвалидам на территории Муезерского городского  поселения.           </w:t>
      </w:r>
    </w:p>
    <w:p w:rsidR="00220EAD" w:rsidRDefault="00220EAD" w:rsidP="00220EAD">
      <w:pPr>
        <w:jc w:val="both"/>
      </w:pPr>
      <w:r>
        <w:t xml:space="preserve">     Проведенный мониторинг показал, что большинство зданий социальной инфраструктуры не отвечают всем требованиям доступности для инвалидов. Наиболее уязвимыми  являются следующие основные категории инвалидов, в том числе детей-инвалидов: инвалиды с нарушением опорно-двигательного аппарата, в том числе инвалиды, передвигающиеся на креслах-колясках, инвалиды с нарушением слуха, инвалиды с нарушением зрения. </w:t>
      </w:r>
    </w:p>
    <w:p w:rsidR="00220EAD" w:rsidRDefault="00220EAD" w:rsidP="00220EAD">
      <w:pPr>
        <w:shd w:val="clear" w:color="auto" w:fill="FFFFFF"/>
        <w:ind w:left="16"/>
        <w:jc w:val="both"/>
        <w:rPr>
          <w:rFonts w:eastAsia="Calibri"/>
          <w:color w:val="000000"/>
          <w:spacing w:val="-6"/>
          <w:kern w:val="2"/>
        </w:rPr>
      </w:pPr>
      <w:r>
        <w:rPr>
          <w:rFonts w:eastAsia="Calibri"/>
          <w:color w:val="000000"/>
          <w:spacing w:val="-6"/>
          <w:kern w:val="2"/>
        </w:rPr>
        <w:t xml:space="preserve">     Целью разработки "дорожной карты" является обеспечение  беспрепятственного доступа к приоритетным объектам и услугам в приоритетных сферах жизнедеятельности инвалидов и других </w:t>
      </w:r>
      <w:proofErr w:type="spellStart"/>
      <w:r>
        <w:rPr>
          <w:rFonts w:eastAsia="Calibri"/>
          <w:color w:val="000000"/>
          <w:spacing w:val="-6"/>
          <w:kern w:val="2"/>
        </w:rPr>
        <w:t>маломобильных</w:t>
      </w:r>
      <w:proofErr w:type="spellEnd"/>
      <w:r>
        <w:rPr>
          <w:rFonts w:eastAsia="Calibri"/>
          <w:color w:val="000000"/>
          <w:spacing w:val="-6"/>
          <w:kern w:val="2"/>
        </w:rPr>
        <w:t xml:space="preserve"> групп населения.</w:t>
      </w:r>
    </w:p>
    <w:p w:rsidR="00220EAD" w:rsidRDefault="00220EAD" w:rsidP="00220EAD">
      <w:pPr>
        <w:jc w:val="both"/>
      </w:pPr>
      <w:r>
        <w:rPr>
          <w:color w:val="000000"/>
        </w:rPr>
        <w:t>Для достижения указанной цели необходимо решение следующих задач:</w:t>
      </w:r>
    </w:p>
    <w:p w:rsidR="00220EAD" w:rsidRDefault="00220EAD" w:rsidP="00220EAD">
      <w:pPr>
        <w:ind w:firstLine="539"/>
        <w:jc w:val="both"/>
      </w:pPr>
      <w:r>
        <w:rPr>
          <w:color w:val="000000"/>
        </w:rPr>
        <w:t>- выявление существующих ограничений и барьеров, препятствующих доступности среды для инвалидов, и оценка потребности в их устранении;</w:t>
      </w:r>
    </w:p>
    <w:p w:rsidR="00220EAD" w:rsidRDefault="00220EAD" w:rsidP="00220EAD">
      <w:pPr>
        <w:ind w:firstLine="539"/>
        <w:jc w:val="both"/>
      </w:pPr>
      <w:r>
        <w:rPr>
          <w:color w:val="000000"/>
        </w:rPr>
        <w:t>- формирование доступной среды для инвалидов к информационным технологиям, учреждениям социальной сферы;</w:t>
      </w:r>
    </w:p>
    <w:p w:rsidR="00220EAD" w:rsidRDefault="00220EAD" w:rsidP="00220EAD">
      <w:pPr>
        <w:ind w:firstLine="539"/>
        <w:jc w:val="both"/>
      </w:pPr>
      <w:r>
        <w:rPr>
          <w:color w:val="000000"/>
        </w:rPr>
        <w:t>- обеспечение доступности, повышение оперативности и эффективности предоставления муниципальных услуг инвалидам;</w:t>
      </w:r>
    </w:p>
    <w:p w:rsidR="00220EAD" w:rsidRDefault="00220EAD" w:rsidP="00220EAD">
      <w:pPr>
        <w:ind w:firstLine="539"/>
        <w:jc w:val="both"/>
      </w:pPr>
      <w:r>
        <w:rPr>
          <w:color w:val="000000"/>
        </w:rPr>
        <w:t>- обеспечение доступности для инвалидов и детей-инвалидов к услугам культуры, искусства, а также создание возможностей развивать и использовать их творческий, художественный потенциал;</w:t>
      </w:r>
    </w:p>
    <w:p w:rsidR="00220EAD" w:rsidRDefault="00220EAD" w:rsidP="00220EAD">
      <w:pPr>
        <w:ind w:firstLine="539"/>
        <w:jc w:val="both"/>
      </w:pPr>
      <w:r>
        <w:rPr>
          <w:color w:val="000000"/>
        </w:rPr>
        <w:t xml:space="preserve">- развитие социального партнерства между органами местного самоуправления Муезерского городского поселения  и общественными организациями инвалидов.     </w:t>
      </w:r>
    </w:p>
    <w:p w:rsidR="00220EAD" w:rsidRDefault="00220EAD" w:rsidP="00220EAD">
      <w:pPr>
        <w:jc w:val="both"/>
        <w:rPr>
          <w:color w:val="000000"/>
        </w:rPr>
      </w:pPr>
      <w:r>
        <w:rPr>
          <w:color w:val="000000"/>
        </w:rPr>
        <w:t xml:space="preserve">     Решение поставленных задач будет осуществляться в ходе реализации дорожной карты с 2016 г. по 2020 год.     </w:t>
      </w:r>
    </w:p>
    <w:p w:rsidR="00220EAD" w:rsidRDefault="00220EAD" w:rsidP="00220EAD">
      <w:pPr>
        <w:jc w:val="both"/>
      </w:pPr>
      <w:r>
        <w:t xml:space="preserve">     Реализация «дорожной карты» позволит сформировать условия для устойчивого развития доступной среды для инвалидов и других </w:t>
      </w:r>
      <w:proofErr w:type="spellStart"/>
      <w:r>
        <w:t>маломобильных</w:t>
      </w:r>
      <w:proofErr w:type="spellEnd"/>
      <w:r>
        <w:t xml:space="preserve"> групп  граждан, обеспечить полноценную интеграцию детей - инвалидов с обществом, повысить доступность и качество услуг для инвалидов, преодолеть социальную разобщенность.</w:t>
      </w:r>
    </w:p>
    <w:p w:rsidR="00220EAD" w:rsidRDefault="00220EAD" w:rsidP="00220EAD">
      <w:pPr>
        <w:shd w:val="clear" w:color="auto" w:fill="FFFFFF"/>
        <w:ind w:left="16"/>
        <w:jc w:val="both"/>
        <w:rPr>
          <w:color w:val="000000"/>
        </w:rPr>
      </w:pPr>
      <w:r>
        <w:rPr>
          <w:color w:val="000000"/>
        </w:rPr>
        <w:t xml:space="preserve">     Финансирование мероприятий осуществляется за счет средств местного бюджета в объемах, утвержденных решением Совета Муезерского городского поселения о бюджете поселения на соответствующий год. При сокращении или увеличении ассигнований на реализацию мероприятий «дорожной карты», в установленном порядке вносятся  предложения о корректировке перечня мероприятий.   </w:t>
      </w:r>
    </w:p>
    <w:p w:rsidR="00220EAD" w:rsidRDefault="00220EAD" w:rsidP="00220EAD">
      <w:pPr>
        <w:spacing w:before="100" w:beforeAutospacing="1"/>
        <w:jc w:val="both"/>
      </w:pPr>
      <w:r>
        <w:rPr>
          <w:color w:val="000000"/>
        </w:rPr>
        <w:lastRenderedPageBreak/>
        <w:t xml:space="preserve">         Руководители органов, определенные исполнителями мероприятий «дорожной карты», несут ответственность за реализацию комплекса закрепленных за ними мероприятий, обеспечивают эффективное использование средств, выделяемых на их реализацию.</w:t>
      </w:r>
    </w:p>
    <w:p w:rsidR="00220EAD" w:rsidRDefault="00220EAD" w:rsidP="00220EAD">
      <w:pPr>
        <w:spacing w:before="100" w:beforeAutospacing="1"/>
        <w:jc w:val="both"/>
        <w:rPr>
          <w:color w:val="000000"/>
        </w:rPr>
      </w:pPr>
      <w:r>
        <w:rPr>
          <w:color w:val="000000"/>
        </w:rPr>
        <w:t xml:space="preserve">       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«дорожной карты» и оценку эффективности реализации осуществляет администрация Муезерского городского  поселения.</w:t>
      </w:r>
    </w:p>
    <w:p w:rsidR="00220EAD" w:rsidRDefault="00220EAD" w:rsidP="00220EAD">
      <w:pPr>
        <w:spacing w:before="100" w:beforeAutospacing="1"/>
        <w:jc w:val="both"/>
      </w:pPr>
      <w:r>
        <w:rPr>
          <w:color w:val="000000"/>
        </w:rPr>
        <w:t xml:space="preserve">  </w:t>
      </w:r>
    </w:p>
    <w:p w:rsidR="00220EAD" w:rsidRDefault="00220EAD" w:rsidP="00220EAD">
      <w:pPr>
        <w:shd w:val="clear" w:color="auto" w:fill="FFFFFF"/>
        <w:ind w:left="16" w:firstLine="717"/>
        <w:jc w:val="both"/>
        <w:rPr>
          <w:rFonts w:ascii="Arial" w:hAnsi="Arial" w:cs="Arial"/>
          <w:color w:val="000000"/>
        </w:rPr>
      </w:pPr>
    </w:p>
    <w:p w:rsidR="00220EAD" w:rsidRDefault="00220EAD" w:rsidP="00220EAD">
      <w:pPr>
        <w:shd w:val="clear" w:color="auto" w:fill="FFFFFF"/>
        <w:ind w:left="16" w:firstLine="717"/>
        <w:jc w:val="both"/>
        <w:rPr>
          <w:rFonts w:eastAsia="Calibri"/>
          <w:color w:val="000000"/>
          <w:spacing w:val="-6"/>
          <w:kern w:val="2"/>
        </w:rPr>
      </w:pPr>
    </w:p>
    <w:p w:rsidR="00220EAD" w:rsidRDefault="00220EAD" w:rsidP="00220EAD">
      <w:pPr>
        <w:shd w:val="clear" w:color="auto" w:fill="FFFFFF"/>
        <w:ind w:left="-708"/>
        <w:jc w:val="center"/>
        <w:rPr>
          <w:rFonts w:eastAsia="Calibri"/>
          <w:color w:val="000000"/>
          <w:spacing w:val="-6"/>
          <w:kern w:val="2"/>
        </w:rPr>
      </w:pPr>
    </w:p>
    <w:p w:rsidR="00220EAD" w:rsidRDefault="00220EAD" w:rsidP="00220EAD">
      <w:pPr>
        <w:shd w:val="clear" w:color="auto" w:fill="FFFFFF"/>
        <w:ind w:left="-708"/>
        <w:jc w:val="both"/>
        <w:rPr>
          <w:rFonts w:eastAsia="Calibri"/>
          <w:color w:val="000000"/>
          <w:spacing w:val="-6"/>
          <w:kern w:val="2"/>
          <w:sz w:val="28"/>
          <w:szCs w:val="28"/>
        </w:rPr>
      </w:pPr>
    </w:p>
    <w:p w:rsidR="00220EAD" w:rsidRDefault="00220EAD" w:rsidP="00220EAD">
      <w:pPr>
        <w:sectPr w:rsidR="00220EAD">
          <w:footnotePr>
            <w:pos w:val="beneathText"/>
          </w:footnotePr>
          <w:pgSz w:w="11905" w:h="16837"/>
          <w:pgMar w:top="1134" w:right="851" w:bottom="1134" w:left="1418" w:header="720" w:footer="720" w:gutter="0"/>
          <w:cols w:space="720"/>
        </w:sectPr>
      </w:pPr>
    </w:p>
    <w:p w:rsidR="00220EAD" w:rsidRDefault="00220EAD" w:rsidP="00220EAD">
      <w:pPr>
        <w:shd w:val="clear" w:color="auto" w:fill="FFFFFF"/>
        <w:spacing w:line="240" w:lineRule="atLeast"/>
        <w:jc w:val="center"/>
        <w:rPr>
          <w:rFonts w:eastAsia="Calibri"/>
          <w:b/>
          <w:color w:val="000000"/>
          <w:kern w:val="2"/>
        </w:rPr>
      </w:pPr>
      <w:r>
        <w:rPr>
          <w:rFonts w:eastAsia="Calibri"/>
          <w:b/>
          <w:color w:val="000000"/>
          <w:kern w:val="2"/>
        </w:rPr>
        <w:lastRenderedPageBreak/>
        <w:t>2.  ПЕРЕЧЕНЬ МЕРОПРИЯТИЙ,</w:t>
      </w:r>
    </w:p>
    <w:p w:rsidR="00220EAD" w:rsidRDefault="00220EAD" w:rsidP="00220EAD">
      <w:pPr>
        <w:shd w:val="clear" w:color="auto" w:fill="FFFFFF"/>
        <w:spacing w:line="240" w:lineRule="atLeast"/>
        <w:jc w:val="center"/>
        <w:rPr>
          <w:rFonts w:eastAsia="Calibri"/>
          <w:b/>
          <w:color w:val="000000"/>
          <w:spacing w:val="-3"/>
          <w:kern w:val="2"/>
        </w:rPr>
      </w:pPr>
      <w:r>
        <w:rPr>
          <w:rFonts w:eastAsia="Calibri"/>
          <w:b/>
          <w:color w:val="000000"/>
          <w:spacing w:val="-3"/>
          <w:kern w:val="2"/>
        </w:rPr>
        <w:t xml:space="preserve">реализуемых для достижения </w:t>
      </w:r>
      <w:r>
        <w:rPr>
          <w:rFonts w:eastAsia="Calibri"/>
          <w:b/>
          <w:color w:val="000000"/>
          <w:spacing w:val="-1"/>
          <w:kern w:val="2"/>
        </w:rPr>
        <w:t>запланированных значений показателей доступности для инвалидов</w:t>
      </w:r>
      <w:r>
        <w:rPr>
          <w:b/>
          <w:color w:val="000000"/>
          <w:spacing w:val="-1"/>
          <w:kern w:val="2"/>
        </w:rPr>
        <w:t xml:space="preserve"> </w:t>
      </w:r>
      <w:r>
        <w:rPr>
          <w:rFonts w:eastAsia="Calibri"/>
          <w:b/>
          <w:color w:val="000000"/>
          <w:spacing w:val="-3"/>
          <w:kern w:val="2"/>
        </w:rPr>
        <w:t>объектов и услуг</w:t>
      </w:r>
    </w:p>
    <w:p w:rsidR="00220EAD" w:rsidRDefault="00220EAD" w:rsidP="00220EAD">
      <w:pPr>
        <w:shd w:val="clear" w:color="auto" w:fill="FFFFFF"/>
        <w:spacing w:line="240" w:lineRule="atLeast"/>
        <w:jc w:val="center"/>
        <w:rPr>
          <w:rFonts w:eastAsia="Calibri"/>
          <w:b/>
          <w:color w:val="000000"/>
          <w:spacing w:val="-3"/>
          <w:kern w:val="2"/>
        </w:rPr>
      </w:pPr>
    </w:p>
    <w:p w:rsidR="00220EAD" w:rsidRDefault="00220EAD" w:rsidP="00220EAD">
      <w:pPr>
        <w:shd w:val="clear" w:color="auto" w:fill="FFFFFF"/>
        <w:spacing w:line="240" w:lineRule="atLeast"/>
      </w:pPr>
    </w:p>
    <w:tbl>
      <w:tblPr>
        <w:tblW w:w="15165" w:type="dxa"/>
        <w:tblInd w:w="57" w:type="dxa"/>
        <w:tblLayout w:type="fixed"/>
        <w:tblLook w:val="04A0"/>
      </w:tblPr>
      <w:tblGrid>
        <w:gridCol w:w="650"/>
        <w:gridCol w:w="59"/>
        <w:gridCol w:w="140"/>
        <w:gridCol w:w="4535"/>
        <w:gridCol w:w="2552"/>
        <w:gridCol w:w="1420"/>
        <w:gridCol w:w="1273"/>
        <w:gridCol w:w="1701"/>
        <w:gridCol w:w="2835"/>
      </w:tblGrid>
      <w:tr w:rsidR="00220EAD" w:rsidTr="00220EAD">
        <w:trPr>
          <w:tblHeader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 xml:space="preserve">Наименование </w:t>
            </w:r>
          </w:p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мероприятий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rPr>
                <w:rFonts w:eastAsia="Calibri"/>
                <w:color w:val="000000"/>
                <w:spacing w:val="-2"/>
                <w:kern w:val="2"/>
              </w:rPr>
              <w:t xml:space="preserve">Нормативный правовой </w:t>
            </w:r>
            <w:r>
              <w:rPr>
                <w:rFonts w:eastAsia="Calibri"/>
                <w:color w:val="000000"/>
                <w:kern w:val="2"/>
              </w:rPr>
              <w:t>акт (программа), иной документ, которым предусмотрено проведение мероприятия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EAD" w:rsidRDefault="00220EAD">
            <w:pPr>
              <w:shd w:val="clear" w:color="auto" w:fill="FFFFFF"/>
              <w:snapToGrid w:val="0"/>
              <w:spacing w:line="235" w:lineRule="exact"/>
              <w:ind w:left="24" w:right="14"/>
              <w:jc w:val="center"/>
              <w:rPr>
                <w:rFonts w:eastAsia="Calibri"/>
                <w:color w:val="000000"/>
                <w:spacing w:val="-2"/>
                <w:kern w:val="2"/>
              </w:rPr>
            </w:pPr>
            <w:r>
              <w:rPr>
                <w:rFonts w:eastAsia="Calibri"/>
                <w:color w:val="000000"/>
                <w:spacing w:val="-2"/>
                <w:kern w:val="2"/>
              </w:rPr>
              <w:t xml:space="preserve">Ответственные исполнители, </w:t>
            </w:r>
          </w:p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rPr>
                <w:rFonts w:eastAsia="Calibri"/>
                <w:color w:val="000000"/>
                <w:spacing w:val="-2"/>
                <w:kern w:val="2"/>
              </w:rPr>
              <w:t>соисполнители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EAD" w:rsidRDefault="00220EAD">
            <w:pPr>
              <w:shd w:val="clear" w:color="auto" w:fill="FFFFFF"/>
              <w:snapToGrid w:val="0"/>
              <w:spacing w:line="235" w:lineRule="exact"/>
              <w:ind w:left="192" w:right="192"/>
              <w:jc w:val="center"/>
              <w:rPr>
                <w:rFonts w:eastAsia="Calibri"/>
                <w:color w:val="000000"/>
                <w:spacing w:val="-1"/>
                <w:kern w:val="2"/>
              </w:rPr>
            </w:pPr>
            <w:r>
              <w:rPr>
                <w:rFonts w:eastAsia="Calibri"/>
                <w:color w:val="000000"/>
                <w:spacing w:val="-1"/>
                <w:kern w:val="2"/>
              </w:rPr>
              <w:t xml:space="preserve">Срок </w:t>
            </w:r>
          </w:p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rPr>
                <w:rFonts w:eastAsia="Calibri"/>
                <w:color w:val="000000"/>
                <w:spacing w:val="-1"/>
                <w:kern w:val="2"/>
              </w:rPr>
              <w:t>реализации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rPr>
                <w:rFonts w:eastAsia="Calibri"/>
                <w:color w:val="000000"/>
                <w:spacing w:val="-3"/>
                <w:kern w:val="2"/>
              </w:rPr>
              <w:t xml:space="preserve">Ожидаемый </w:t>
            </w:r>
            <w:r>
              <w:rPr>
                <w:rFonts w:eastAsia="Calibri"/>
                <w:color w:val="000000"/>
                <w:spacing w:val="-1"/>
                <w:kern w:val="2"/>
              </w:rPr>
              <w:t>результат</w:t>
            </w:r>
          </w:p>
        </w:tc>
      </w:tr>
      <w:tr w:rsidR="00220EAD" w:rsidTr="00220EAD">
        <w:trPr>
          <w:tblHeader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47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6</w:t>
            </w:r>
          </w:p>
        </w:tc>
      </w:tr>
      <w:tr w:rsidR="00220EAD" w:rsidTr="00220EAD">
        <w:tc>
          <w:tcPr>
            <w:tcW w:w="15165" w:type="dxa"/>
            <w:gridSpan w:val="9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20EAD" w:rsidRDefault="00220EAD">
            <w:pPr>
              <w:shd w:val="clear" w:color="auto" w:fill="FFFFFF"/>
              <w:snapToGrid w:val="0"/>
              <w:spacing w:line="240" w:lineRule="atLeast"/>
              <w:ind w:left="62" w:right="62"/>
              <w:jc w:val="center"/>
              <w:rPr>
                <w:rFonts w:eastAsia="Calibri"/>
                <w:b/>
                <w:bCs/>
                <w:color w:val="000000"/>
                <w:spacing w:val="1"/>
                <w:kern w:val="2"/>
              </w:rPr>
            </w:pPr>
            <w:r>
              <w:rPr>
                <w:rFonts w:eastAsia="Calibri"/>
                <w:b/>
                <w:bCs/>
                <w:color w:val="000000"/>
                <w:spacing w:val="-1"/>
                <w:kern w:val="2"/>
              </w:rPr>
              <w:t xml:space="preserve">Раздел </w:t>
            </w:r>
            <w:r>
              <w:rPr>
                <w:rFonts w:eastAsia="Calibri"/>
                <w:b/>
                <w:bCs/>
                <w:color w:val="000000"/>
                <w:spacing w:val="-1"/>
                <w:kern w:val="2"/>
                <w:lang w:val="en-US"/>
              </w:rPr>
              <w:t>I</w:t>
            </w:r>
            <w:r>
              <w:rPr>
                <w:rFonts w:eastAsia="Calibri"/>
                <w:b/>
                <w:bCs/>
                <w:color w:val="000000"/>
                <w:spacing w:val="-1"/>
                <w:kern w:val="2"/>
              </w:rPr>
              <w:t xml:space="preserve">. Мероприятия по поэтапному повышению значений показателей доступности для инвалидов </w:t>
            </w:r>
            <w:r>
              <w:rPr>
                <w:rFonts w:eastAsia="Calibri"/>
                <w:b/>
                <w:bCs/>
                <w:color w:val="000000"/>
                <w:spacing w:val="1"/>
                <w:kern w:val="2"/>
              </w:rPr>
              <w:t>объектов инфраструктуры, включая оборудование объектов необходимыми приспособлениями</w:t>
            </w:r>
          </w:p>
          <w:p w:rsidR="00220EAD" w:rsidRDefault="00220EAD">
            <w:pPr>
              <w:shd w:val="clear" w:color="auto" w:fill="FFFFFF"/>
              <w:snapToGrid w:val="0"/>
              <w:spacing w:line="240" w:lineRule="atLeast"/>
              <w:ind w:left="62" w:right="62"/>
              <w:jc w:val="center"/>
              <w:rPr>
                <w:rFonts w:eastAsia="Calibri"/>
                <w:bCs/>
                <w:color w:val="000000"/>
                <w:spacing w:val="1"/>
                <w:kern w:val="2"/>
              </w:rPr>
            </w:pPr>
          </w:p>
        </w:tc>
      </w:tr>
      <w:tr w:rsidR="00220EAD" w:rsidTr="00220EAD">
        <w:tc>
          <w:tcPr>
            <w:tcW w:w="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1.1.</w:t>
            </w:r>
          </w:p>
        </w:tc>
        <w:tc>
          <w:tcPr>
            <w:tcW w:w="46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>Проведение мониторинга доступности объектов социальной инфраструктуры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20EAD" w:rsidRDefault="00220EAD">
            <w:pPr>
              <w:pStyle w:val="a6"/>
              <w:snapToGrid w:val="0"/>
              <w:spacing w:line="276" w:lineRule="auto"/>
            </w:pP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 xml:space="preserve">Администрация Муезерского городского  поселения 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2016-2020 годы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EAD" w:rsidRDefault="00220EAD">
            <w:pPr>
              <w:pStyle w:val="a6"/>
              <w:snapToGrid w:val="0"/>
              <w:spacing w:line="276" w:lineRule="auto"/>
              <w:ind w:left="-6" w:right="-6"/>
            </w:pPr>
            <w:r>
              <w:t>Выявление нарушений требований доступности с целью устранения</w:t>
            </w:r>
          </w:p>
          <w:p w:rsidR="00220EAD" w:rsidRDefault="00220EAD">
            <w:pPr>
              <w:pStyle w:val="a6"/>
              <w:snapToGrid w:val="0"/>
              <w:spacing w:line="276" w:lineRule="auto"/>
              <w:ind w:left="-6" w:right="-6"/>
            </w:pPr>
          </w:p>
        </w:tc>
      </w:tr>
      <w:tr w:rsidR="00220EAD" w:rsidTr="00220EAD">
        <w:tc>
          <w:tcPr>
            <w:tcW w:w="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 xml:space="preserve">1.2. </w:t>
            </w:r>
          </w:p>
        </w:tc>
        <w:tc>
          <w:tcPr>
            <w:tcW w:w="46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snapToGrid w:val="0"/>
              <w:spacing w:line="276" w:lineRule="auto"/>
            </w:pPr>
            <w:r>
              <w:t xml:space="preserve">Согласование проектов на строительство и реконструкцию объектов социальной инфраструктуры на предмет их доступности для инвалидов и   других </w:t>
            </w:r>
            <w:proofErr w:type="spellStart"/>
            <w:r>
              <w:t>маломобильных</w:t>
            </w:r>
            <w:proofErr w:type="spellEnd"/>
            <w:r>
              <w:t xml:space="preserve"> групп населения 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snapToGrid w:val="0"/>
              <w:spacing w:line="276" w:lineRule="auto"/>
            </w:pPr>
            <w:r>
              <w:t>РДС 35-201-99 «Порядок реализации требований доступности для инвалидов к объектам социальной инфраструктуры»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20EAD" w:rsidRDefault="00220EAD">
            <w:pPr>
              <w:spacing w:line="276" w:lineRule="auto"/>
            </w:pPr>
            <w:r>
              <w:t>Отдел градостроительства и землепользования администрации Муезерского муниципального района</w:t>
            </w:r>
          </w:p>
          <w:p w:rsidR="00220EAD" w:rsidRDefault="00220EAD">
            <w:pPr>
              <w:snapToGrid w:val="0"/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0EAD" w:rsidRDefault="00220EAD">
            <w:pPr>
              <w:snapToGrid w:val="0"/>
              <w:spacing w:line="276" w:lineRule="auto"/>
            </w:pPr>
            <w:r>
              <w:t>постоянно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0EAD" w:rsidRDefault="00220EAD">
            <w:pPr>
              <w:snapToGrid w:val="0"/>
              <w:spacing w:line="276" w:lineRule="auto"/>
            </w:pPr>
            <w:r>
              <w:t>Обеспечение доступности объектов социальной инфраструктуры</w:t>
            </w:r>
          </w:p>
        </w:tc>
      </w:tr>
      <w:tr w:rsidR="00220EAD" w:rsidTr="00220EAD">
        <w:trPr>
          <w:trHeight w:val="878"/>
        </w:trPr>
        <w:tc>
          <w:tcPr>
            <w:tcW w:w="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lastRenderedPageBreak/>
              <w:t>1.3.</w:t>
            </w:r>
          </w:p>
        </w:tc>
        <w:tc>
          <w:tcPr>
            <w:tcW w:w="46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 xml:space="preserve">Оборудование пандусами входов административных зданий </w:t>
            </w:r>
          </w:p>
          <w:p w:rsidR="00220EAD" w:rsidRDefault="00220EAD">
            <w:pPr>
              <w:pStyle w:val="a6"/>
              <w:snapToGrid w:val="0"/>
              <w:spacing w:line="276" w:lineRule="auto"/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4"/>
              <w:snapToGri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59.13330.2011</w:t>
            </w:r>
          </w:p>
          <w:p w:rsidR="00220EAD" w:rsidRDefault="00220EAD">
            <w:pPr>
              <w:pStyle w:val="a4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 правил</w:t>
            </w:r>
            <w:r>
              <w:rPr>
                <w:sz w:val="24"/>
                <w:szCs w:val="24"/>
              </w:rPr>
              <w:br/>
              <w:t xml:space="preserve">«Доступность зданий и сооружений для </w:t>
            </w:r>
            <w:proofErr w:type="spellStart"/>
            <w:r>
              <w:rPr>
                <w:sz w:val="24"/>
                <w:szCs w:val="24"/>
              </w:rPr>
              <w:t>маломобильных</w:t>
            </w:r>
            <w:proofErr w:type="spellEnd"/>
            <w:r>
              <w:rPr>
                <w:sz w:val="24"/>
                <w:szCs w:val="24"/>
              </w:rPr>
              <w:t xml:space="preserve"> групп населения»</w:t>
            </w:r>
            <w:r>
              <w:rPr>
                <w:sz w:val="24"/>
                <w:szCs w:val="24"/>
              </w:rPr>
              <w:br/>
              <w:t xml:space="preserve">Актуализированная редакция </w:t>
            </w:r>
            <w:proofErr w:type="spellStart"/>
            <w:r>
              <w:rPr>
                <w:sz w:val="24"/>
                <w:szCs w:val="24"/>
              </w:rPr>
              <w:t>СНиП</w:t>
            </w:r>
            <w:proofErr w:type="spellEnd"/>
            <w:r>
              <w:rPr>
                <w:sz w:val="24"/>
                <w:szCs w:val="24"/>
              </w:rPr>
              <w:t xml:space="preserve"> 35-01-2001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 xml:space="preserve">Администрация Муезерского городского поселения, руководители организаций, учреждений поселка 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2016 год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 xml:space="preserve">Создание доступности для инвалидов  с нарушением опорно-двигательного аппарата, в том числе инвалидов-колясочников </w:t>
            </w:r>
          </w:p>
        </w:tc>
      </w:tr>
      <w:tr w:rsidR="00220EAD" w:rsidTr="00220EAD">
        <w:tc>
          <w:tcPr>
            <w:tcW w:w="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1.4.</w:t>
            </w:r>
          </w:p>
        </w:tc>
        <w:tc>
          <w:tcPr>
            <w:tcW w:w="46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 xml:space="preserve">Выделение цветом или фактурой краевых  ступеней лестничных маршей административных зданий </w:t>
            </w:r>
          </w:p>
          <w:p w:rsidR="00220EAD" w:rsidRDefault="00220EAD">
            <w:pPr>
              <w:pStyle w:val="a6"/>
              <w:snapToGrid w:val="0"/>
              <w:spacing w:line="276" w:lineRule="auto"/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4"/>
              <w:snapToGri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59.13330.2011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>Администрация Муезерского городского поселения, руководители организаций, учреждений поселка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2016 год</w:t>
            </w:r>
          </w:p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</w:p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</w:p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</w:p>
          <w:p w:rsidR="00220EAD" w:rsidRDefault="00220EAD">
            <w:pPr>
              <w:pStyle w:val="a6"/>
              <w:snapToGrid w:val="0"/>
              <w:spacing w:line="276" w:lineRule="auto"/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>Создание условий доступности для инвалидов со слабым зрением</w:t>
            </w:r>
          </w:p>
        </w:tc>
      </w:tr>
      <w:tr w:rsidR="00220EAD" w:rsidTr="00220EAD">
        <w:tc>
          <w:tcPr>
            <w:tcW w:w="7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1.5.</w:t>
            </w:r>
          </w:p>
        </w:tc>
        <w:tc>
          <w:tcPr>
            <w:tcW w:w="46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 xml:space="preserve">Оборудование кнопки вызова на входе в административные здания 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4"/>
              <w:snapToGri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59.13330.2011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 xml:space="preserve">Администрация Муезерского городского поселения, руководители организаций, </w:t>
            </w:r>
            <w:r>
              <w:lastRenderedPageBreak/>
              <w:t>учреждений поселка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lastRenderedPageBreak/>
              <w:t>2018 год</w:t>
            </w:r>
          </w:p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</w:p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</w:p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</w:p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>Создание доступности для инвалидов  с нарушением опорно-двигательного аппарата, в том числе инвалидов-</w:t>
            </w:r>
            <w:r>
              <w:lastRenderedPageBreak/>
              <w:t>колясочников</w:t>
            </w:r>
          </w:p>
        </w:tc>
      </w:tr>
      <w:tr w:rsidR="00220EAD" w:rsidTr="00220EAD">
        <w:tc>
          <w:tcPr>
            <w:tcW w:w="15165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shd w:val="clear" w:color="auto" w:fill="FFFFFF"/>
              <w:snapToGrid w:val="0"/>
              <w:spacing w:line="230" w:lineRule="exact"/>
              <w:ind w:left="240" w:right="254"/>
              <w:jc w:val="center"/>
              <w:rPr>
                <w:rFonts w:eastAsia="Calibri"/>
                <w:b/>
                <w:bCs/>
                <w:color w:val="000000"/>
                <w:kern w:val="2"/>
              </w:rPr>
            </w:pPr>
            <w:r>
              <w:rPr>
                <w:rFonts w:eastAsia="Calibri"/>
                <w:b/>
                <w:bCs/>
                <w:color w:val="000000"/>
                <w:spacing w:val="1"/>
                <w:kern w:val="2"/>
              </w:rPr>
              <w:lastRenderedPageBreak/>
              <w:t xml:space="preserve">Раздел </w:t>
            </w:r>
            <w:r>
              <w:rPr>
                <w:rFonts w:eastAsia="Calibri"/>
                <w:b/>
                <w:bCs/>
                <w:color w:val="000000"/>
                <w:spacing w:val="1"/>
                <w:kern w:val="2"/>
                <w:lang w:val="en-US"/>
              </w:rPr>
              <w:t>II</w:t>
            </w:r>
            <w:r>
              <w:rPr>
                <w:rFonts w:eastAsia="Calibri"/>
                <w:b/>
                <w:bCs/>
                <w:color w:val="000000"/>
                <w:spacing w:val="1"/>
                <w:kern w:val="2"/>
              </w:rPr>
              <w:t xml:space="preserve">. Мероприятия по поэтапному повышению значений показателей доступности, </w:t>
            </w:r>
            <w:r>
              <w:rPr>
                <w:rFonts w:eastAsia="Calibri"/>
                <w:b/>
                <w:bCs/>
                <w:color w:val="000000"/>
                <w:kern w:val="2"/>
              </w:rPr>
              <w:t>предоставляемых инвалидам услуг, с учетом имеющихся у них нарушенных функций организма, а также по оказанию им помощи в преодолении барьеров, препятствующих пользованию объектами и услугами</w:t>
            </w:r>
          </w:p>
        </w:tc>
      </w:tr>
      <w:tr w:rsidR="00220EAD" w:rsidTr="00220EAD">
        <w:tc>
          <w:tcPr>
            <w:tcW w:w="849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4"/>
              <w:snapToGri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45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4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требований к обеспечению условий доступности для инвалидов в административные регламенты предоставления  муниципальных услуг  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4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26 Федерального закона  от 01.12.2014 года № 419-ФЗ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>Администрация Муезерского городского поселения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0EAD" w:rsidRDefault="00220EAD">
            <w:pPr>
              <w:pStyle w:val="a4"/>
              <w:snapToGri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01.08.2016 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0EAD" w:rsidRDefault="00220EAD">
            <w:pPr>
              <w:pStyle w:val="a4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качества предоставляемых услуг  инвалидам</w:t>
            </w:r>
          </w:p>
        </w:tc>
      </w:tr>
      <w:tr w:rsidR="00220EAD" w:rsidTr="00220EAD">
        <w:tc>
          <w:tcPr>
            <w:tcW w:w="849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4"/>
              <w:snapToGri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5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4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инструктирования (обучения)  сотрудников учреждений, предоставляющих услуги населению, по вопросам оказания услуг инвалидам в доступных для них форматах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20EAD" w:rsidRDefault="00220EAD">
            <w:pPr>
              <w:pStyle w:val="a4"/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>Администрация Муезерского городского поселения, руководители организаций, учреждений  поселения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0EAD" w:rsidRDefault="00220EAD">
            <w:pPr>
              <w:pStyle w:val="a4"/>
              <w:snapToGri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2016-2020 годы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0EAD" w:rsidRDefault="00220EAD">
            <w:pPr>
              <w:pStyle w:val="a4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качества предоставляемых услуг  инвалидам</w:t>
            </w:r>
          </w:p>
        </w:tc>
      </w:tr>
      <w:tr w:rsidR="00220EAD" w:rsidTr="00220EAD">
        <w:tc>
          <w:tcPr>
            <w:tcW w:w="849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2.3.</w:t>
            </w:r>
          </w:p>
        </w:tc>
        <w:tc>
          <w:tcPr>
            <w:tcW w:w="45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>В случае невозможности полностью приспособить действующие объекты для нужд инвалидов разработать временный порядок о предоставлении услуг дистанционно или на дому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>Статья 15 ФЗ РФ от 24.11.1995 года № 181-ФЗ «О социальной защите инвалидов в Российской Федерации»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</w:pPr>
            <w:r>
              <w:t>Администрация Муезерского городского поселения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0EAD" w:rsidRDefault="00220EAD">
            <w:pPr>
              <w:pStyle w:val="a6"/>
              <w:snapToGrid w:val="0"/>
              <w:spacing w:line="276" w:lineRule="auto"/>
              <w:jc w:val="center"/>
            </w:pPr>
            <w:r>
              <w:t>2016-2017 годы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0EAD" w:rsidRDefault="00220EAD">
            <w:pPr>
              <w:pStyle w:val="a4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качества предоставляемых услуг  инвалидам</w:t>
            </w:r>
          </w:p>
        </w:tc>
      </w:tr>
      <w:tr w:rsidR="00220EAD" w:rsidTr="00220EAD">
        <w:trPr>
          <w:gridAfter w:val="3"/>
          <w:wAfter w:w="5809" w:type="dxa"/>
          <w:cantSplit/>
        </w:trPr>
        <w:tc>
          <w:tcPr>
            <w:tcW w:w="9356" w:type="dxa"/>
            <w:gridSpan w:val="6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20EAD" w:rsidRDefault="00220EAD">
            <w:pPr>
              <w:pStyle w:val="3"/>
              <w:spacing w:line="276" w:lineRule="auto"/>
              <w:jc w:val="center"/>
              <w:rPr>
                <w:sz w:val="32"/>
                <w:szCs w:val="32"/>
              </w:rPr>
            </w:pPr>
          </w:p>
        </w:tc>
      </w:tr>
    </w:tbl>
    <w:p w:rsidR="00220EAD" w:rsidRDefault="00220EAD" w:rsidP="00220EAD">
      <w:pPr>
        <w:rPr>
          <w:b/>
          <w:sz w:val="28"/>
          <w:szCs w:val="28"/>
        </w:rPr>
        <w:sectPr w:rsidR="00220EAD">
          <w:pgSz w:w="16838" w:h="11906" w:orient="landscape"/>
          <w:pgMar w:top="1701" w:right="1134" w:bottom="851" w:left="1134" w:header="709" w:footer="709" w:gutter="0"/>
          <w:cols w:space="720"/>
        </w:sect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360"/>
      </w:tblGrid>
      <w:tr w:rsidR="00220EAD" w:rsidTr="00220EAD">
        <w:trPr>
          <w:cantSplit/>
        </w:trPr>
        <w:tc>
          <w:tcPr>
            <w:tcW w:w="9356" w:type="dxa"/>
          </w:tcPr>
          <w:p w:rsidR="00220EAD" w:rsidRDefault="00220E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20EAD" w:rsidTr="00220EAD">
        <w:trPr>
          <w:cantSplit/>
          <w:trHeight w:val="135"/>
        </w:trPr>
        <w:tc>
          <w:tcPr>
            <w:tcW w:w="9356" w:type="dxa"/>
            <w:hideMark/>
          </w:tcPr>
          <w:p w:rsidR="00220EAD" w:rsidRDefault="00220EAD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</w:tbl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rPr>
          <w:sz w:val="28"/>
          <w:szCs w:val="28"/>
        </w:rPr>
      </w:pPr>
    </w:p>
    <w:p w:rsidR="00220EAD" w:rsidRDefault="00220EAD" w:rsidP="00220EAD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lastRenderedPageBreak/>
        <w:t>РЕСПУБЛИКА   КАРЕЛИЯ</w:t>
      </w:r>
    </w:p>
    <w:p w:rsidR="00220EAD" w:rsidRDefault="00220EAD" w:rsidP="00220EAD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>МУНИЦИПАЛЬНОЕ  ОБРАЗОВАНИЕ</w:t>
      </w:r>
    </w:p>
    <w:p w:rsidR="00220EAD" w:rsidRDefault="00220EAD" w:rsidP="00220EAD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 xml:space="preserve"> «МУЕЗЕРСКОЕ ГОРОДСКОЕ ПОСЕЛЕНИЕ»</w:t>
      </w:r>
    </w:p>
    <w:p w:rsidR="00220EAD" w:rsidRDefault="00220EAD" w:rsidP="00220EAD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 xml:space="preserve">      АДМИНИСТРАЦИЯ  МУЕЗЕРСКОГО ГОРОДСКОГО ПОСЕЛЕНИЯ</w:t>
      </w:r>
    </w:p>
    <w:p w:rsidR="00220EAD" w:rsidRDefault="00220EAD" w:rsidP="00220EAD">
      <w:pPr>
        <w:ind w:left="510" w:right="57"/>
        <w:jc w:val="center"/>
        <w:rPr>
          <w:szCs w:val="28"/>
        </w:rPr>
      </w:pPr>
    </w:p>
    <w:p w:rsidR="00220EAD" w:rsidRDefault="00220EAD" w:rsidP="00220EAD">
      <w:pPr>
        <w:ind w:left="510" w:right="57"/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 И Е</w:t>
      </w:r>
    </w:p>
    <w:p w:rsidR="00220EAD" w:rsidRDefault="00220EAD" w:rsidP="00220EAD">
      <w:pPr>
        <w:ind w:left="510" w:right="57"/>
        <w:jc w:val="center"/>
        <w:rPr>
          <w:szCs w:val="28"/>
        </w:rPr>
      </w:pPr>
    </w:p>
    <w:p w:rsidR="00220EAD" w:rsidRDefault="00220EAD" w:rsidP="00220EAD">
      <w:pPr>
        <w:ind w:right="57"/>
        <w:jc w:val="both"/>
        <w:rPr>
          <w:b/>
          <w:szCs w:val="28"/>
        </w:rPr>
      </w:pPr>
      <w:r>
        <w:rPr>
          <w:b/>
          <w:szCs w:val="28"/>
        </w:rPr>
        <w:t xml:space="preserve">от  25 мая  2016 года                                                                         № 13                                      </w:t>
      </w:r>
    </w:p>
    <w:p w:rsidR="00220EAD" w:rsidRDefault="00220EAD" w:rsidP="00220EAD">
      <w:pPr>
        <w:ind w:right="113"/>
        <w:rPr>
          <w:b/>
        </w:rPr>
      </w:pPr>
    </w:p>
    <w:p w:rsidR="00220EAD" w:rsidRDefault="00220EAD" w:rsidP="00220EAD">
      <w:pPr>
        <w:tabs>
          <w:tab w:val="left" w:pos="3975"/>
        </w:tabs>
        <w:rPr>
          <w:b/>
        </w:rPr>
      </w:pPr>
      <w:r>
        <w:rPr>
          <w:b/>
        </w:rPr>
        <w:t>Об утверждении временного Порядка</w:t>
      </w:r>
    </w:p>
    <w:p w:rsidR="00220EAD" w:rsidRDefault="00220EAD" w:rsidP="00220EAD">
      <w:pPr>
        <w:tabs>
          <w:tab w:val="left" w:pos="3975"/>
        </w:tabs>
        <w:rPr>
          <w:b/>
        </w:rPr>
      </w:pPr>
      <w:r>
        <w:rPr>
          <w:b/>
        </w:rPr>
        <w:t>предоставления услуг инвалидам на объектах,</w:t>
      </w:r>
    </w:p>
    <w:p w:rsidR="00220EAD" w:rsidRDefault="00220EAD" w:rsidP="00220EAD">
      <w:pPr>
        <w:tabs>
          <w:tab w:val="left" w:pos="3975"/>
        </w:tabs>
        <w:rPr>
          <w:b/>
        </w:rPr>
      </w:pPr>
      <w:r>
        <w:rPr>
          <w:b/>
        </w:rPr>
        <w:t>которые невозможно полностью приспособить</w:t>
      </w:r>
    </w:p>
    <w:p w:rsidR="00220EAD" w:rsidRDefault="00220EAD" w:rsidP="00220EAD">
      <w:pPr>
        <w:tabs>
          <w:tab w:val="left" w:pos="3975"/>
        </w:tabs>
        <w:rPr>
          <w:b/>
        </w:rPr>
      </w:pPr>
      <w:r>
        <w:rPr>
          <w:b/>
        </w:rPr>
        <w:t>с учетом их нужд</w:t>
      </w:r>
    </w:p>
    <w:p w:rsidR="00220EAD" w:rsidRDefault="00220EAD" w:rsidP="00220EAD">
      <w:pPr>
        <w:spacing w:before="100" w:beforeAutospacing="1" w:after="100" w:afterAutospacing="1"/>
        <w:jc w:val="both"/>
        <w:rPr>
          <w:b/>
        </w:rPr>
      </w:pPr>
      <w:r>
        <w:t xml:space="preserve">     </w:t>
      </w:r>
      <w:proofErr w:type="gramStart"/>
      <w:r>
        <w:t>В связи с ратификацией Российской Федерации Конвенции о правах инвалидов, в целях реализации пункта 1 части 4 статьи 26 Федерального закона от 01.12.2014 № 419-ФЗ «О внесении изменений в отдельные законодательные акты Российской Федерации по вопросам  социальной защиты инвалидов в связи с ратификацией Конвенции о правах инвалидов», постановления Правительства Российской Федерации от 17.06.2015 № 599 «О порядке и сроках разработки федеральными органами</w:t>
      </w:r>
      <w:proofErr w:type="gramEnd"/>
      <w:r>
        <w:t xml:space="preserve">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 сферах деятельности» администрация Муезерского городского поселения </w:t>
      </w:r>
      <w:r>
        <w:rPr>
          <w:b/>
        </w:rPr>
        <w:t>ПОСТАНОВЛЯЕТ:</w:t>
      </w:r>
    </w:p>
    <w:p w:rsidR="00220EAD" w:rsidRDefault="00220EAD" w:rsidP="00220EAD">
      <w:pPr>
        <w:spacing w:before="100" w:beforeAutospacing="1" w:after="100" w:afterAutospacing="1"/>
        <w:jc w:val="both"/>
        <w:rPr>
          <w:b/>
        </w:rPr>
      </w:pPr>
      <w:r>
        <w:rPr>
          <w:b/>
        </w:rPr>
        <w:t xml:space="preserve">     </w:t>
      </w:r>
      <w:r>
        <w:t>1. Утвердить  прилагаемый временный Порядок предоставления услуг инвалидам на объектах, которые невозможно полностью приспособить с учетом их нужд.</w:t>
      </w:r>
    </w:p>
    <w:p w:rsidR="00220EAD" w:rsidRDefault="00220EAD" w:rsidP="00220EAD">
      <w:pPr>
        <w:jc w:val="both"/>
        <w:outlineLvl w:val="0"/>
      </w:pPr>
      <w:r>
        <w:t xml:space="preserve">        </w:t>
      </w:r>
    </w:p>
    <w:p w:rsidR="00220EAD" w:rsidRDefault="00220EAD" w:rsidP="00220EAD">
      <w:pPr>
        <w:jc w:val="both"/>
        <w:outlineLvl w:val="0"/>
      </w:pPr>
      <w:r>
        <w:t xml:space="preserve">     2. Опубликовать (обнародовать) настоящее постановление в средствах массовой информации и на официальном сайте администрации Муезерского муниципального района.</w:t>
      </w: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  <w:r>
        <w:t xml:space="preserve">Глава Муезерского городского поселения                                   </w:t>
      </w:r>
      <w:proofErr w:type="spellStart"/>
      <w:r>
        <w:t>Л.Н.Баринкова</w:t>
      </w:r>
      <w:proofErr w:type="spellEnd"/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both"/>
        <w:outlineLvl w:val="0"/>
      </w:pPr>
    </w:p>
    <w:p w:rsidR="00220EAD" w:rsidRDefault="00220EAD" w:rsidP="00220EAD">
      <w:pPr>
        <w:jc w:val="center"/>
        <w:outlineLvl w:val="0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УТВЕРЖДЕН </w:t>
      </w:r>
    </w:p>
    <w:p w:rsidR="00220EAD" w:rsidRDefault="00220EAD" w:rsidP="00220EAD">
      <w:pPr>
        <w:jc w:val="center"/>
        <w:outlineLvl w:val="0"/>
        <w:rPr>
          <w:b/>
        </w:rPr>
      </w:pPr>
      <w:r>
        <w:rPr>
          <w:b/>
        </w:rPr>
        <w:t xml:space="preserve">                                                                                      постановлением администрации </w:t>
      </w:r>
    </w:p>
    <w:p w:rsidR="00220EAD" w:rsidRDefault="00220EAD" w:rsidP="00220EAD">
      <w:pPr>
        <w:jc w:val="right"/>
        <w:outlineLvl w:val="0"/>
        <w:rPr>
          <w:b/>
        </w:rPr>
      </w:pPr>
      <w:r>
        <w:rPr>
          <w:b/>
        </w:rPr>
        <w:t>Муезерского городского  поселения</w:t>
      </w:r>
    </w:p>
    <w:p w:rsidR="00220EAD" w:rsidRDefault="00220EAD" w:rsidP="00220EAD">
      <w:pPr>
        <w:jc w:val="center"/>
        <w:outlineLvl w:val="0"/>
        <w:rPr>
          <w:b/>
        </w:rPr>
      </w:pPr>
      <w:r>
        <w:rPr>
          <w:b/>
        </w:rPr>
        <w:t xml:space="preserve">                                                                                             от 25.05.2016 г. № 13  </w:t>
      </w:r>
    </w:p>
    <w:p w:rsidR="00220EAD" w:rsidRDefault="00220EAD" w:rsidP="00220EAD">
      <w:pPr>
        <w:jc w:val="both"/>
        <w:rPr>
          <w:b/>
        </w:rPr>
      </w:pPr>
    </w:p>
    <w:p w:rsidR="00220EAD" w:rsidRDefault="00220EAD" w:rsidP="00220EAD">
      <w:pPr>
        <w:tabs>
          <w:tab w:val="left" w:pos="3975"/>
        </w:tabs>
        <w:jc w:val="both"/>
        <w:rPr>
          <w:b/>
        </w:rPr>
      </w:pPr>
    </w:p>
    <w:p w:rsidR="00220EAD" w:rsidRDefault="00220EAD" w:rsidP="00220EAD">
      <w:pPr>
        <w:pStyle w:val="consplustitle"/>
        <w:spacing w:before="0" w:beforeAutospacing="0" w:after="0" w:afterAutospacing="0"/>
        <w:jc w:val="center"/>
        <w:rPr>
          <w:b/>
        </w:rPr>
      </w:pPr>
      <w:r>
        <w:rPr>
          <w:b/>
        </w:rPr>
        <w:t>ВРЕМЕННЫЙ ПОРЯДОК</w:t>
      </w:r>
    </w:p>
    <w:p w:rsidR="00220EAD" w:rsidRDefault="00220EAD" w:rsidP="00220EAD">
      <w:pPr>
        <w:pStyle w:val="consplustitle"/>
        <w:spacing w:before="0" w:beforeAutospacing="0" w:after="0" w:afterAutospacing="0"/>
        <w:jc w:val="center"/>
        <w:rPr>
          <w:b/>
        </w:rPr>
      </w:pPr>
      <w:r>
        <w:rPr>
          <w:b/>
        </w:rPr>
        <w:t>предоставления услуг инвалидам на объектах, которые невозможно полностью приспособить с учетом их нужд</w:t>
      </w:r>
    </w:p>
    <w:p w:rsidR="00220EAD" w:rsidRDefault="00220EAD" w:rsidP="00220EAD">
      <w:pPr>
        <w:pStyle w:val="consplustitle"/>
        <w:spacing w:before="0" w:beforeAutospacing="0" w:after="0" w:afterAutospacing="0"/>
        <w:jc w:val="both"/>
        <w:rPr>
          <w:b/>
        </w:rPr>
      </w:pPr>
      <w:r>
        <w:rPr>
          <w:b/>
        </w:rPr>
        <w:t> </w:t>
      </w:r>
    </w:p>
    <w:p w:rsidR="00220EAD" w:rsidRDefault="00220EAD" w:rsidP="00220EAD">
      <w:pPr>
        <w:ind w:left="360" w:firstLine="348"/>
        <w:jc w:val="center"/>
      </w:pPr>
      <w:r>
        <w:rPr>
          <w:rStyle w:val="a7"/>
        </w:rPr>
        <w:t>1. Общие положения.</w:t>
      </w:r>
    </w:p>
    <w:p w:rsidR="00220EAD" w:rsidRDefault="00220EAD" w:rsidP="00220EAD">
      <w:pPr>
        <w:pStyle w:val="a3"/>
        <w:spacing w:before="0" w:beforeAutospacing="0" w:after="0" w:afterAutospacing="0"/>
        <w:jc w:val="both"/>
      </w:pPr>
      <w:r>
        <w:t xml:space="preserve">     1.1. </w:t>
      </w:r>
      <w:proofErr w:type="gramStart"/>
      <w:r>
        <w:t>Временный Порядок предоставления услуг инвалидам на объектах, которые невозможно полностью приспособить с учетом их нужд (далее - Порядок) разработан в целях реализации государственной политики Российской Федерации в области социальной защиты инвалидов, обеспечения инвалидам равных с другими гражданами возможностей в реализации прав и свобод, предусмотренных Конституцией Российской Федерации, положений Конвенции ООН «О правах инвалидов» от 13 декабря 2006 года и Федерального закона</w:t>
      </w:r>
      <w:proofErr w:type="gramEnd"/>
      <w:r>
        <w:t xml:space="preserve"> от 24.11.1995 № 181-ФЗ «О социальной защите инвалидов в Российской Федерации».</w:t>
      </w:r>
    </w:p>
    <w:p w:rsidR="00220EAD" w:rsidRDefault="00220EAD" w:rsidP="00220EAD">
      <w:pPr>
        <w:pStyle w:val="a3"/>
        <w:spacing w:before="0" w:beforeAutospacing="0" w:after="0" w:afterAutospacing="0"/>
        <w:jc w:val="both"/>
      </w:pPr>
      <w:r>
        <w:t xml:space="preserve">     1.2. Порядок устанавливает правила предоставления государственных  услуг (далее - услуги) инвалидам администрацией Муезерского городского поселения (далее - администрацией) и подведомственных учреждений  в здании административно-культурного центра,  которое невозможно полностью приспособить (адаптировать) для этих целей.</w:t>
      </w:r>
    </w:p>
    <w:p w:rsidR="00220EAD" w:rsidRDefault="00220EAD" w:rsidP="00220EAD">
      <w:pPr>
        <w:pStyle w:val="a3"/>
        <w:spacing w:before="0" w:beforeAutospacing="0" w:after="0" w:afterAutospacing="0"/>
        <w:jc w:val="both"/>
      </w:pPr>
      <w:r>
        <w:t xml:space="preserve">     1.3. Порядок включает правила предоставления услуг инвалидам в отношении тех категорий, для которых отсутствует возможность адаптировать здание  полностью или на период до реконструкции и (или) капитального ремонта объекта.</w:t>
      </w:r>
    </w:p>
    <w:p w:rsidR="00220EAD" w:rsidRDefault="00220EAD" w:rsidP="00220EAD">
      <w:pPr>
        <w:pStyle w:val="a3"/>
        <w:spacing w:before="0" w:beforeAutospacing="0" w:after="0" w:afterAutospacing="0"/>
        <w:jc w:val="both"/>
      </w:pPr>
      <w:r>
        <w:t xml:space="preserve">     1.4. Применение правил, предусмотренных Временным порядком, обеспечивает доступность получения услуг инвалидами всех категорий.</w:t>
      </w:r>
    </w:p>
    <w:p w:rsidR="00220EAD" w:rsidRDefault="00220EAD" w:rsidP="00220EAD">
      <w:pPr>
        <w:pStyle w:val="a3"/>
        <w:spacing w:before="0" w:beforeAutospacing="0" w:after="0" w:afterAutospacing="0"/>
        <w:jc w:val="both"/>
      </w:pPr>
      <w:r>
        <w:t xml:space="preserve">     1.5. Администрация после проведения реконструкции и (или) капитального ремонта административно-культурного центра вносит во Временный порядок соответствующие изменения.</w:t>
      </w:r>
    </w:p>
    <w:p w:rsidR="00220EAD" w:rsidRDefault="00220EAD" w:rsidP="00220EAD">
      <w:pPr>
        <w:pStyle w:val="a3"/>
        <w:spacing w:before="0" w:beforeAutospacing="0" w:after="0" w:afterAutospacing="0"/>
        <w:jc w:val="both"/>
      </w:pPr>
      <w:r>
        <w:t xml:space="preserve">     1.6. Распоряжением администрации назначаются координаторы деятельности по исполнению Порядка – должностные лица, в должностные инструкции которых вносятся обязанности: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по координации деятельности специалистов администрации и специалистов подведомственных учреждений  по предоставлению услуг инвалидам (при стационарной форме обслуживания),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 xml:space="preserve">по оказанию услуг инвалидам (при </w:t>
      </w:r>
      <w:proofErr w:type="spellStart"/>
      <w:r>
        <w:t>полустационарной</w:t>
      </w:r>
      <w:proofErr w:type="spellEnd"/>
      <w:r>
        <w:t xml:space="preserve">, стационарной  и нестационарной формах обслуживания). </w:t>
      </w:r>
    </w:p>
    <w:p w:rsidR="00220EAD" w:rsidRDefault="00220EAD" w:rsidP="00220EAD">
      <w:pPr>
        <w:pStyle w:val="a3"/>
        <w:spacing w:before="0" w:beforeAutospacing="0" w:after="0" w:afterAutospacing="0"/>
        <w:jc w:val="both"/>
      </w:pPr>
      <w:r>
        <w:rPr>
          <w:rStyle w:val="a7"/>
        </w:rPr>
        <w:t xml:space="preserve">     2. Правила предоставления услуг инвалидам при нестационарной форме обслуживания.  </w:t>
      </w:r>
    </w:p>
    <w:p w:rsidR="00220EAD" w:rsidRDefault="00220EAD" w:rsidP="00220EAD">
      <w:pPr>
        <w:pStyle w:val="a3"/>
        <w:spacing w:before="0" w:beforeAutospacing="0" w:after="0" w:afterAutospacing="0"/>
        <w:jc w:val="both"/>
      </w:pPr>
      <w:r>
        <w:rPr>
          <w:rStyle w:val="a7"/>
        </w:rPr>
        <w:t> </w:t>
      </w:r>
      <w:r>
        <w:rPr>
          <w:rStyle w:val="a7"/>
        </w:rPr>
        <w:tab/>
        <w:t>2.1. Для инвалидов с нарушениями опорно-двигательного аппарата.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2.1.1. Предоставление услуг на дому.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2.1.2. Размещение информации о порядке оказания услуг на сайте (информационном портале) органов местного самоуправления администрации Муезерского муниципального района  в сети «Интернет».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2.1.3. Организация предоставления услуг дистанционно, в том числе с использованием интернет - ресурсов и сре</w:t>
      </w:r>
      <w:proofErr w:type="gramStart"/>
      <w:r>
        <w:t>дств св</w:t>
      </w:r>
      <w:proofErr w:type="gramEnd"/>
      <w:r>
        <w:t>язи: электронной и (или) телефонной и (или) факсимильной.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lastRenderedPageBreak/>
        <w:t>2.1.4. Оказание специалистами, предоставляющими услуги населению, помощи в преодолении барьеров, мешающих получению ими услуг наравне с другими лицами, в том числе в виде сопровождения.</w:t>
      </w:r>
    </w:p>
    <w:p w:rsidR="00220EAD" w:rsidRDefault="00220EAD" w:rsidP="00220EAD">
      <w:pPr>
        <w:pStyle w:val="a3"/>
        <w:spacing w:before="0" w:beforeAutospacing="0" w:after="0" w:afterAutospacing="0"/>
        <w:jc w:val="center"/>
        <w:rPr>
          <w:b/>
        </w:rPr>
      </w:pPr>
      <w:r>
        <w:rPr>
          <w:rStyle w:val="a7"/>
        </w:rPr>
        <w:t>2.2.</w:t>
      </w:r>
      <w:r>
        <w:t xml:space="preserve"> </w:t>
      </w:r>
      <w:r>
        <w:rPr>
          <w:rStyle w:val="a7"/>
        </w:rPr>
        <w:t>Для инвалидов, использующих для передвижения кресло-коляску.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2.2.1. Предоставление услуг на дому.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2.2.2. Размещение информации о порядке оказания услуг на сайте (информационном портале) органов местного самоуправления администрации Муезерского муниципального района  в сети «Интернет».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2.2.3. Организация предоставления услуг с использованием интернет - ресурсов и сре</w:t>
      </w:r>
      <w:proofErr w:type="gramStart"/>
      <w:r>
        <w:t>дств св</w:t>
      </w:r>
      <w:proofErr w:type="gramEnd"/>
      <w:r>
        <w:t>язи: электронной и (или) телефонной и (или) факсимильной.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2.2.4. Оказание специалистами, предоставляющими услуги населению, помощи в преодолении барьеров, мешающих получению ими услуг наравне с другими лицами, в том числе в виде сопровождения, предоставления технических средств (пандусов,  и др.).</w:t>
      </w:r>
    </w:p>
    <w:p w:rsidR="00220EAD" w:rsidRDefault="00220EAD" w:rsidP="00220EAD">
      <w:pPr>
        <w:pStyle w:val="a3"/>
        <w:spacing w:before="0" w:beforeAutospacing="0" w:after="0" w:afterAutospacing="0"/>
        <w:jc w:val="center"/>
      </w:pPr>
      <w:r>
        <w:rPr>
          <w:rStyle w:val="a7"/>
        </w:rPr>
        <w:t>2.3.</w:t>
      </w:r>
      <w:r>
        <w:t xml:space="preserve"> </w:t>
      </w:r>
      <w:r>
        <w:rPr>
          <w:rStyle w:val="a7"/>
        </w:rPr>
        <w:t>Для инвалидов с нарушением зрения.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2.3.1. Предоставление услуг на дому.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 xml:space="preserve">2.3.2.Размещение информации о порядке оказания услуг на сайте (информационном портале) органов местного самоуправления администрации Муезерского муниципального района  в сети «Интернет» в адаптированной форме с учетом особых потребностей инвалидов по зрению с приведением их к международному стандарту доступности </w:t>
      </w:r>
      <w:proofErr w:type="spellStart"/>
      <w:r>
        <w:t>веб-контента</w:t>
      </w:r>
      <w:proofErr w:type="spellEnd"/>
      <w:r>
        <w:t xml:space="preserve"> и </w:t>
      </w:r>
      <w:proofErr w:type="spellStart"/>
      <w:r>
        <w:t>веб-сервисов</w:t>
      </w:r>
      <w:proofErr w:type="spellEnd"/>
      <w:r>
        <w:t>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2.3.3. Организация предоставления услуг с использованием интернет - ресурсов и сре</w:t>
      </w:r>
      <w:proofErr w:type="gramStart"/>
      <w:r>
        <w:t>дств св</w:t>
      </w:r>
      <w:proofErr w:type="gramEnd"/>
      <w:r>
        <w:t>язи: электронной и (или) телефонной и (или) факсимильной.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2.3.4. Оказание специалистами, предоставляющими услуги населению, помощи в преодолении барьеров, мешающих получению ими услуг наравне с другими лицами, в том числе в виде сопровождения.</w:t>
      </w:r>
    </w:p>
    <w:p w:rsidR="00220EAD" w:rsidRDefault="00220EAD" w:rsidP="00220EAD">
      <w:pPr>
        <w:pStyle w:val="a3"/>
        <w:spacing w:before="0" w:beforeAutospacing="0" w:after="0" w:afterAutospacing="0"/>
        <w:jc w:val="center"/>
      </w:pPr>
      <w:r>
        <w:rPr>
          <w:rStyle w:val="a7"/>
        </w:rPr>
        <w:t>2.4. Для инвалидов с нарушением слуха.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2.4.1. Предоставление государственных услуг на дому.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2.4.2. Размещение информации о порядке оказания государственных услуг на сайте (информационном портале) органов местного самоуправления  администрации Муезерского муниципального  района  в сети «Интернет».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2.4.3. Организация предоставления государственных услуг с использованием интернет - ресурсов и сре</w:t>
      </w:r>
      <w:proofErr w:type="gramStart"/>
      <w:r>
        <w:t>дств св</w:t>
      </w:r>
      <w:proofErr w:type="gramEnd"/>
      <w:r>
        <w:t>язи: электронной и (или) телефонной и (или) факсимильной.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2.4.4. Оказание специалистами, предоставляющими государственные услуги населению, помощи в преодолении барьеров, мешающих получению ими услуг наравне с другими лицами, в том числе в виде сопровождения.</w:t>
      </w:r>
    </w:p>
    <w:p w:rsidR="00220EAD" w:rsidRDefault="00220EAD" w:rsidP="00220EAD">
      <w:pPr>
        <w:pStyle w:val="a3"/>
        <w:spacing w:before="0" w:beforeAutospacing="0" w:after="0" w:afterAutospacing="0"/>
        <w:jc w:val="center"/>
      </w:pPr>
      <w:r>
        <w:rPr>
          <w:rStyle w:val="a7"/>
        </w:rPr>
        <w:t xml:space="preserve">3. Правила предоставления услуг инвалидам при </w:t>
      </w:r>
      <w:proofErr w:type="spellStart"/>
      <w:r>
        <w:rPr>
          <w:rStyle w:val="a7"/>
        </w:rPr>
        <w:t>полустационарной</w:t>
      </w:r>
      <w:proofErr w:type="spellEnd"/>
      <w:r>
        <w:rPr>
          <w:rStyle w:val="a7"/>
        </w:rPr>
        <w:t xml:space="preserve"> и </w:t>
      </w:r>
      <w:proofErr w:type="gramStart"/>
      <w:r>
        <w:rPr>
          <w:rStyle w:val="a7"/>
        </w:rPr>
        <w:t>стационарной</w:t>
      </w:r>
      <w:proofErr w:type="gramEnd"/>
      <w:r>
        <w:rPr>
          <w:rStyle w:val="a7"/>
        </w:rPr>
        <w:t xml:space="preserve"> формах обслуживания.</w:t>
      </w:r>
    </w:p>
    <w:p w:rsidR="00220EAD" w:rsidRDefault="00220EAD" w:rsidP="00220EAD">
      <w:pPr>
        <w:pStyle w:val="a3"/>
        <w:spacing w:before="0" w:beforeAutospacing="0" w:after="0" w:afterAutospacing="0"/>
        <w:jc w:val="both"/>
      </w:pPr>
      <w:r>
        <w:rPr>
          <w:rStyle w:val="a7"/>
        </w:rPr>
        <w:t> </w:t>
      </w:r>
      <w:r>
        <w:rPr>
          <w:rStyle w:val="a7"/>
        </w:rPr>
        <w:tab/>
        <w:t>3.1. Для инвалидов с нарушениями опорно-двигательного аппарата.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3.1.1. Оказание специалистами, предоставляющими услуги населению, помощи в преодолении барьеров, мешающих получению ими услуг наравне с другими лицами, в том числе в виде сопровождения.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3.1.2. Предоставление услуг в месте проживания и (или) максимальное приближение к месту оказания услуг.</w:t>
      </w:r>
    </w:p>
    <w:p w:rsidR="00220EAD" w:rsidRDefault="00220EAD" w:rsidP="00220EAD">
      <w:pPr>
        <w:pStyle w:val="a3"/>
        <w:spacing w:before="0" w:beforeAutospacing="0" w:after="0" w:afterAutospacing="0"/>
        <w:jc w:val="center"/>
        <w:rPr>
          <w:b/>
        </w:rPr>
      </w:pPr>
      <w:r>
        <w:rPr>
          <w:rStyle w:val="a7"/>
        </w:rPr>
        <w:t>3.2.</w:t>
      </w:r>
      <w:r>
        <w:t xml:space="preserve"> </w:t>
      </w:r>
      <w:r>
        <w:rPr>
          <w:rStyle w:val="a7"/>
        </w:rPr>
        <w:t>Для инвалидов, использующих для передвижения кресло-коляску.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3.2.1. Оказание специалистами, предоставляющими услуги населению, помощи в преодолении барьеров, мешающих получению ими услуг наравне с другими лицами, в том числе в виде сопровождения.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3.2.2. Предоставление услуг в месте проживания и (или) максимальное приближение к месту оказания услуг.</w:t>
      </w:r>
    </w:p>
    <w:p w:rsidR="00220EAD" w:rsidRDefault="00220EAD" w:rsidP="00220EAD">
      <w:pPr>
        <w:pStyle w:val="a3"/>
        <w:spacing w:before="0" w:beforeAutospacing="0" w:after="0" w:afterAutospacing="0"/>
        <w:jc w:val="both"/>
      </w:pPr>
      <w:r>
        <w:t> 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center"/>
      </w:pPr>
      <w:r>
        <w:rPr>
          <w:rStyle w:val="a7"/>
        </w:rPr>
        <w:t>3.3.</w:t>
      </w:r>
      <w:r>
        <w:t xml:space="preserve"> </w:t>
      </w:r>
      <w:r>
        <w:rPr>
          <w:rStyle w:val="a7"/>
        </w:rPr>
        <w:t>Для инвалидов с нарушением зрения.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lastRenderedPageBreak/>
        <w:t>3.3.1. Оказание специалистами, предоставляющими услуги населению, помощи в преодолении барьеров, мешающих получению ими услуг наравне с другими лицами, в том числе в виде сопровождения.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3.3.2. Предоставление услуг в месте проживания и (или) максимальное приближение к месту оказания услуг.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3.3.3. Размещение информации о месте предоставления услуг укрупненным шрифтом.</w:t>
      </w:r>
    </w:p>
    <w:p w:rsidR="00220EAD" w:rsidRDefault="00220EAD" w:rsidP="00220EAD">
      <w:pPr>
        <w:pStyle w:val="a3"/>
        <w:spacing w:before="0" w:beforeAutospacing="0" w:after="0" w:afterAutospacing="0"/>
        <w:jc w:val="center"/>
        <w:rPr>
          <w:b/>
        </w:rPr>
      </w:pPr>
      <w:r>
        <w:rPr>
          <w:rStyle w:val="a7"/>
        </w:rPr>
        <w:t>3.4. Для  инвалидов с нарушением слуха.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</w:pPr>
      <w:r>
        <w:t>3.4.1. Оказание специалистами, предоставляющими услуги населению, помощи в преодолении барьеров, мешающих получению ими услуг наравне с другими лицами, в том числе в виде сопровождения.</w:t>
      </w:r>
    </w:p>
    <w:p w:rsidR="00220EAD" w:rsidRDefault="00220EAD" w:rsidP="00220EA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20EAD" w:rsidRDefault="00220EAD" w:rsidP="00220EAD"/>
    <w:p w:rsidR="00220EAD" w:rsidRDefault="00220EAD" w:rsidP="00220EAD"/>
    <w:p w:rsidR="00220EAD" w:rsidRDefault="00220EAD" w:rsidP="00220EAD"/>
    <w:p w:rsidR="00220EAD" w:rsidRDefault="00220EAD" w:rsidP="00220EAD"/>
    <w:p w:rsidR="00220EAD" w:rsidRDefault="00220EAD" w:rsidP="00220EAD"/>
    <w:p w:rsidR="00220EAD" w:rsidRDefault="00220EAD" w:rsidP="00220EAD"/>
    <w:p w:rsidR="00220EAD" w:rsidRDefault="00220EAD" w:rsidP="00220EAD"/>
    <w:p w:rsidR="00220EAD" w:rsidRDefault="00220EAD" w:rsidP="00220EAD"/>
    <w:p w:rsidR="00220EAD" w:rsidRDefault="00220EAD" w:rsidP="00220EAD"/>
    <w:p w:rsidR="00220EAD" w:rsidRDefault="00220EAD" w:rsidP="00220EAD"/>
    <w:p w:rsidR="00220EAD" w:rsidRDefault="00220EAD" w:rsidP="00220EAD"/>
    <w:p w:rsidR="00220EAD" w:rsidRDefault="00220EAD" w:rsidP="00220EAD"/>
    <w:p w:rsidR="00220EAD" w:rsidRDefault="00220EAD" w:rsidP="00220EAD"/>
    <w:p w:rsidR="00220EAD" w:rsidRDefault="00220EAD" w:rsidP="00220EAD"/>
    <w:p w:rsidR="00220EAD" w:rsidRDefault="00220EAD" w:rsidP="00220EAD"/>
    <w:p w:rsidR="00220EAD" w:rsidRDefault="00220EAD" w:rsidP="00220EAD"/>
    <w:p w:rsidR="00220EAD" w:rsidRDefault="00220EAD" w:rsidP="00220EAD">
      <w:pPr>
        <w:sectPr w:rsidR="00220EAD">
          <w:pgSz w:w="11906" w:h="16838"/>
          <w:pgMar w:top="1134" w:right="851" w:bottom="1134" w:left="1701" w:header="709" w:footer="709" w:gutter="0"/>
          <w:cols w:space="720"/>
        </w:sect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pos w:val="beneathText"/>
  </w:footnotePr>
  <w:compat/>
  <w:rsids>
    <w:rsidRoot w:val="00220EAD"/>
    <w:rsid w:val="00220EAD"/>
    <w:rsid w:val="003E5869"/>
    <w:rsid w:val="00796BE0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nhideWhenUsed/>
    <w:qFormat/>
    <w:rsid w:val="00220EA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20E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semiHidden/>
    <w:unhideWhenUsed/>
    <w:rsid w:val="00220EAD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220EAD"/>
    <w:pPr>
      <w:widowControl w:val="0"/>
      <w:suppressAutoHyphens/>
      <w:autoSpaceDE w:val="0"/>
      <w:spacing w:after="120"/>
    </w:pPr>
    <w:rPr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220EA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6">
    <w:name w:val="Содержимое таблицы"/>
    <w:basedOn w:val="a"/>
    <w:semiHidden/>
    <w:rsid w:val="00220EAD"/>
    <w:pPr>
      <w:widowControl w:val="0"/>
      <w:suppressLineNumbers/>
      <w:suppressAutoHyphens/>
    </w:pPr>
    <w:rPr>
      <w:lang w:eastAsia="ar-SA"/>
    </w:rPr>
  </w:style>
  <w:style w:type="paragraph" w:customStyle="1" w:styleId="consplustitle">
    <w:name w:val="consplustitle"/>
    <w:basedOn w:val="a"/>
    <w:semiHidden/>
    <w:rsid w:val="00220EAD"/>
    <w:pPr>
      <w:spacing w:before="100" w:beforeAutospacing="1" w:after="100" w:afterAutospacing="1"/>
    </w:pPr>
  </w:style>
  <w:style w:type="character" w:styleId="a7">
    <w:name w:val="Strong"/>
    <w:basedOn w:val="a0"/>
    <w:qFormat/>
    <w:rsid w:val="00220E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2582</Words>
  <Characters>14718</Characters>
  <Application>Microsoft Office Word</Application>
  <DocSecurity>0</DocSecurity>
  <Lines>122</Lines>
  <Paragraphs>34</Paragraphs>
  <ScaleCrop>false</ScaleCrop>
  <Company/>
  <LinksUpToDate>false</LinksUpToDate>
  <CharactersWithSpaces>17266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2016-06-08T09:16:00Z</dcterms:created>
  <dcterms:modified xsi:type="dcterms:W3CDTF">2016-06-08T09:17:00Z</dcterms:modified>
</cp:coreProperties>
</file>